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70E" w:rsidRPr="0038370E" w:rsidRDefault="0038370E" w:rsidP="00E534E0">
      <w:pPr>
        <w:numPr>
          <w:ilvl w:val="0"/>
          <w:numId w:val="3"/>
        </w:numPr>
        <w:pBdr>
          <w:bottom w:val="single" w:sz="6" w:space="0" w:color="DEE2E6"/>
        </w:pBdr>
        <w:shd w:val="clear" w:color="auto" w:fill="FFFFFF"/>
        <w:bidi/>
        <w:spacing w:after="100" w:afterAutospacing="1" w:line="240" w:lineRule="auto"/>
        <w:ind w:left="0" w:firstLine="1134"/>
        <w:jc w:val="both"/>
        <w:outlineLvl w:val="2"/>
        <w:rPr>
          <w:rFonts w:ascii="Amiri" w:eastAsia="Times New Roman" w:hAnsi="Amiri" w:cs="Amiri"/>
          <w:b/>
          <w:bCs/>
          <w:caps/>
          <w:color w:val="1D2125"/>
          <w:sz w:val="28"/>
          <w:szCs w:val="28"/>
          <w:u w:val="single"/>
          <w:lang w:eastAsia="fr-FR"/>
        </w:rPr>
      </w:pPr>
      <w:r w:rsidRPr="0038370E">
        <w:rPr>
          <w:rFonts w:ascii="Amiri" w:eastAsia="Times New Roman" w:hAnsi="Amiri" w:cs="Amiri"/>
          <w:b/>
          <w:bCs/>
          <w:caps/>
          <w:color w:val="1D2125"/>
          <w:sz w:val="28"/>
          <w:szCs w:val="28"/>
          <w:u w:val="single"/>
          <w:rtl/>
          <w:lang w:eastAsia="fr-FR"/>
        </w:rPr>
        <w:t>معلومات عن المقياس</w:t>
      </w:r>
      <w:r w:rsidR="00EC1496" w:rsidRPr="00B815FB">
        <w:rPr>
          <w:rFonts w:ascii="Amiri" w:eastAsia="Times New Roman" w:hAnsi="Amiri" w:cs="Amiri" w:hint="cs"/>
          <w:b/>
          <w:bCs/>
          <w:caps/>
          <w:color w:val="1D2125"/>
          <w:sz w:val="28"/>
          <w:szCs w:val="28"/>
          <w:u w:val="single"/>
          <w:rtl/>
          <w:lang w:eastAsia="fr-FR"/>
        </w:rPr>
        <w:t>:</w:t>
      </w:r>
    </w:p>
    <w:p w:rsidR="0038370E" w:rsidRPr="0038370E" w:rsidRDefault="0038370E" w:rsidP="00E534E0">
      <w:pPr>
        <w:numPr>
          <w:ilvl w:val="2"/>
          <w:numId w:val="4"/>
        </w:numPr>
        <w:pBdr>
          <w:bottom w:val="single" w:sz="6" w:space="0" w:color="DEE2E6"/>
        </w:pBdr>
        <w:shd w:val="clear" w:color="auto" w:fill="FFFFFF"/>
        <w:bidi/>
        <w:spacing w:after="100" w:afterAutospacing="1" w:line="240" w:lineRule="auto"/>
        <w:ind w:left="1440"/>
        <w:jc w:val="both"/>
        <w:outlineLvl w:val="3"/>
        <w:rPr>
          <w:rFonts w:ascii="Amiri" w:eastAsia="Times New Roman" w:hAnsi="Amiri" w:cs="Amiri"/>
          <w:caps/>
          <w:color w:val="1D2125"/>
          <w:sz w:val="28"/>
          <w:szCs w:val="28"/>
          <w:lang w:eastAsia="fr-FR"/>
        </w:rPr>
      </w:pPr>
      <w:r w:rsidRPr="0038370E">
        <w:rPr>
          <w:rFonts w:ascii="Amiri" w:eastAsia="Times New Roman" w:hAnsi="Amiri" w:cs="Amiri"/>
          <w:caps/>
          <w:color w:val="1D2125"/>
          <w:sz w:val="28"/>
          <w:szCs w:val="28"/>
          <w:rtl/>
          <w:lang w:eastAsia="fr-FR"/>
        </w:rPr>
        <w:t>نوع الد</w:t>
      </w:r>
      <w:r w:rsidR="0001709F" w:rsidRPr="00B815FB">
        <w:rPr>
          <w:rFonts w:ascii="Amiri" w:eastAsia="Times New Roman" w:hAnsi="Amiri" w:cs="Amiri" w:hint="cs"/>
          <w:caps/>
          <w:color w:val="1D2125"/>
          <w:sz w:val="28"/>
          <w:szCs w:val="28"/>
          <w:rtl/>
          <w:lang w:eastAsia="fr-FR"/>
        </w:rPr>
        <w:t>ّ</w:t>
      </w:r>
      <w:r w:rsidRPr="0038370E">
        <w:rPr>
          <w:rFonts w:ascii="Amiri" w:eastAsia="Times New Roman" w:hAnsi="Amiri" w:cs="Amiri"/>
          <w:caps/>
          <w:color w:val="1D2125"/>
          <w:sz w:val="28"/>
          <w:szCs w:val="28"/>
          <w:rtl/>
          <w:lang w:eastAsia="fr-FR"/>
        </w:rPr>
        <w:t>رس: محاضرة</w:t>
      </w:r>
    </w:p>
    <w:p w:rsidR="0038370E" w:rsidRPr="00451196" w:rsidRDefault="00451196" w:rsidP="00907873">
      <w:pPr>
        <w:numPr>
          <w:ilvl w:val="2"/>
          <w:numId w:val="4"/>
        </w:numPr>
        <w:pBdr>
          <w:bottom w:val="single" w:sz="6" w:space="0" w:color="DEE2E6"/>
        </w:pBdr>
        <w:shd w:val="clear" w:color="auto" w:fill="FFFFFF"/>
        <w:bidi/>
        <w:spacing w:after="100" w:afterAutospacing="1" w:line="240" w:lineRule="auto"/>
        <w:ind w:left="1440"/>
        <w:jc w:val="both"/>
        <w:outlineLvl w:val="3"/>
        <w:rPr>
          <w:rFonts w:ascii="Amiri" w:eastAsia="Times New Roman" w:hAnsi="Amiri" w:cs="Amiri"/>
          <w:caps/>
          <w:color w:val="1D2125"/>
          <w:sz w:val="28"/>
          <w:szCs w:val="28"/>
          <w:rtl/>
          <w:lang w:eastAsia="fr-FR"/>
        </w:rPr>
      </w:pPr>
      <w:r>
        <w:rPr>
          <w:rFonts w:ascii="Amiri" w:eastAsia="Times New Roman" w:hAnsi="Amiri" w:cs="Amiri"/>
          <w:caps/>
          <w:color w:val="1D2125"/>
          <w:sz w:val="28"/>
          <w:szCs w:val="28"/>
          <w:rtl/>
          <w:lang w:eastAsia="fr-FR"/>
        </w:rPr>
        <w:t xml:space="preserve">الفئة المستهدفة: </w:t>
      </w:r>
      <w:r w:rsidR="00907873">
        <w:rPr>
          <w:rFonts w:ascii="Amiri" w:eastAsia="Times New Roman" w:hAnsi="Amiri" w:cs="Amiri" w:hint="cs"/>
          <w:caps/>
          <w:color w:val="1D2125"/>
          <w:sz w:val="28"/>
          <w:szCs w:val="28"/>
          <w:rtl/>
          <w:lang w:eastAsia="fr-FR"/>
        </w:rPr>
        <w:t>أولى</w:t>
      </w:r>
      <w:r>
        <w:rPr>
          <w:rFonts w:ascii="Amiri" w:eastAsia="Times New Roman" w:hAnsi="Amiri" w:cs="Amiri" w:hint="cs"/>
          <w:caps/>
          <w:color w:val="1D2125"/>
          <w:sz w:val="28"/>
          <w:szCs w:val="28"/>
          <w:rtl/>
          <w:lang w:eastAsia="fr-FR"/>
        </w:rPr>
        <w:t xml:space="preserve"> ماستر </w:t>
      </w:r>
      <w:r>
        <w:rPr>
          <w:rFonts w:ascii="Amiri" w:eastAsia="Times New Roman" w:hAnsi="Amiri" w:cs="Amiri"/>
          <w:caps/>
          <w:color w:val="1D2125"/>
          <w:sz w:val="28"/>
          <w:szCs w:val="28"/>
          <w:rtl/>
          <w:lang w:eastAsia="fr-FR"/>
        </w:rPr>
        <w:t>–</w:t>
      </w:r>
      <w:r>
        <w:rPr>
          <w:rFonts w:ascii="Amiri" w:eastAsia="Times New Roman" w:hAnsi="Amiri" w:cs="Amiri" w:hint="cs"/>
          <w:caps/>
          <w:color w:val="1D2125"/>
          <w:sz w:val="28"/>
          <w:szCs w:val="28"/>
          <w:rtl/>
          <w:lang w:eastAsia="fr-FR"/>
        </w:rPr>
        <w:t xml:space="preserve"> </w:t>
      </w:r>
      <w:r w:rsidR="00907873">
        <w:rPr>
          <w:rFonts w:ascii="Amiri" w:eastAsia="Times New Roman" w:hAnsi="Amiri" w:cs="Amiri" w:hint="cs"/>
          <w:caps/>
          <w:color w:val="1D2125"/>
          <w:sz w:val="28"/>
          <w:szCs w:val="28"/>
          <w:rtl/>
          <w:lang w:eastAsia="fr-FR"/>
        </w:rPr>
        <w:t>أدب جزائري</w:t>
      </w:r>
    </w:p>
    <w:p w:rsidR="0038370E" w:rsidRPr="0038370E" w:rsidRDefault="0038370E" w:rsidP="00E534E0">
      <w:pPr>
        <w:numPr>
          <w:ilvl w:val="2"/>
          <w:numId w:val="4"/>
        </w:numPr>
        <w:pBdr>
          <w:bottom w:val="single" w:sz="6" w:space="0" w:color="DEE2E6"/>
        </w:pBdr>
        <w:shd w:val="clear" w:color="auto" w:fill="FFFFFF"/>
        <w:bidi/>
        <w:spacing w:after="100" w:afterAutospacing="1" w:line="240" w:lineRule="auto"/>
        <w:ind w:left="1440"/>
        <w:jc w:val="both"/>
        <w:outlineLvl w:val="3"/>
        <w:rPr>
          <w:rFonts w:ascii="Amiri" w:eastAsia="Times New Roman" w:hAnsi="Amiri" w:cs="Amiri"/>
          <w:caps/>
          <w:color w:val="1D2125"/>
          <w:sz w:val="28"/>
          <w:szCs w:val="28"/>
          <w:rtl/>
          <w:lang w:eastAsia="fr-FR"/>
        </w:rPr>
      </w:pPr>
      <w:r w:rsidRPr="0038370E">
        <w:rPr>
          <w:rFonts w:ascii="Amiri" w:eastAsia="Times New Roman" w:hAnsi="Amiri" w:cs="Amiri"/>
          <w:caps/>
          <w:color w:val="1D2125"/>
          <w:sz w:val="28"/>
          <w:szCs w:val="28"/>
          <w:rtl/>
          <w:lang w:eastAsia="fr-FR"/>
        </w:rPr>
        <w:t xml:space="preserve">المدة الزمنية: </w:t>
      </w:r>
      <w:r w:rsidR="0001709F" w:rsidRPr="00B815FB">
        <w:rPr>
          <w:rFonts w:ascii="Amiri" w:eastAsia="Times New Roman" w:hAnsi="Amiri" w:cs="Amiri" w:hint="cs"/>
          <w:caps/>
          <w:color w:val="1D2125"/>
          <w:sz w:val="28"/>
          <w:szCs w:val="28"/>
          <w:rtl/>
          <w:lang w:eastAsia="fr-FR"/>
        </w:rPr>
        <w:t xml:space="preserve"> 1:30سا</w:t>
      </w:r>
    </w:p>
    <w:p w:rsidR="0038370E" w:rsidRPr="0038370E" w:rsidRDefault="0038370E" w:rsidP="00451196">
      <w:pPr>
        <w:numPr>
          <w:ilvl w:val="2"/>
          <w:numId w:val="4"/>
        </w:numPr>
        <w:pBdr>
          <w:bottom w:val="single" w:sz="6" w:space="0" w:color="DEE2E6"/>
        </w:pBdr>
        <w:shd w:val="clear" w:color="auto" w:fill="FFFFFF"/>
        <w:bidi/>
        <w:spacing w:after="100" w:afterAutospacing="1" w:line="240" w:lineRule="auto"/>
        <w:ind w:left="1440"/>
        <w:jc w:val="both"/>
        <w:outlineLvl w:val="3"/>
        <w:rPr>
          <w:rFonts w:ascii="Amiri" w:eastAsia="Times New Roman" w:hAnsi="Amiri" w:cs="Amiri"/>
          <w:caps/>
          <w:color w:val="1D2125"/>
          <w:sz w:val="28"/>
          <w:szCs w:val="28"/>
          <w:rtl/>
          <w:lang w:eastAsia="fr-FR"/>
        </w:rPr>
      </w:pPr>
      <w:r w:rsidRPr="0038370E">
        <w:rPr>
          <w:rFonts w:ascii="Amiri" w:eastAsia="Times New Roman" w:hAnsi="Amiri" w:cs="Amiri"/>
          <w:caps/>
          <w:color w:val="1D2125"/>
          <w:sz w:val="28"/>
          <w:szCs w:val="28"/>
          <w:rtl/>
          <w:lang w:eastAsia="fr-FR"/>
        </w:rPr>
        <w:t>الت</w:t>
      </w:r>
      <w:r w:rsidR="0001709F" w:rsidRPr="00B815FB">
        <w:rPr>
          <w:rFonts w:ascii="Amiri" w:eastAsia="Times New Roman" w:hAnsi="Amiri" w:cs="Amiri" w:hint="cs"/>
          <w:caps/>
          <w:color w:val="1D2125"/>
          <w:sz w:val="28"/>
          <w:szCs w:val="28"/>
          <w:rtl/>
          <w:lang w:eastAsia="fr-FR"/>
        </w:rPr>
        <w:t>ّ</w:t>
      </w:r>
      <w:r w:rsidRPr="0038370E">
        <w:rPr>
          <w:rFonts w:ascii="Amiri" w:eastAsia="Times New Roman" w:hAnsi="Amiri" w:cs="Amiri"/>
          <w:caps/>
          <w:color w:val="1D2125"/>
          <w:sz w:val="28"/>
          <w:szCs w:val="28"/>
          <w:rtl/>
          <w:lang w:eastAsia="fr-FR"/>
        </w:rPr>
        <w:t>وقيت: يوم ال</w:t>
      </w:r>
      <w:r w:rsidR="00154915" w:rsidRPr="00B815FB">
        <w:rPr>
          <w:rFonts w:ascii="Amiri" w:eastAsia="Times New Roman" w:hAnsi="Amiri" w:cs="Amiri" w:hint="cs"/>
          <w:caps/>
          <w:color w:val="1D2125"/>
          <w:sz w:val="28"/>
          <w:szCs w:val="28"/>
          <w:rtl/>
          <w:lang w:eastAsia="fr-FR"/>
        </w:rPr>
        <w:t>إثنين</w:t>
      </w:r>
      <w:r w:rsidRPr="0038370E">
        <w:rPr>
          <w:rFonts w:ascii="Amiri" w:eastAsia="Times New Roman" w:hAnsi="Amiri" w:cs="Amiri"/>
          <w:caps/>
          <w:color w:val="1D2125"/>
          <w:sz w:val="28"/>
          <w:szCs w:val="28"/>
          <w:rtl/>
          <w:lang w:eastAsia="fr-FR"/>
        </w:rPr>
        <w:t xml:space="preserve"> ابتداء من </w:t>
      </w:r>
      <w:r w:rsidR="00451196">
        <w:rPr>
          <w:rFonts w:ascii="Amiri" w:eastAsia="Times New Roman" w:hAnsi="Amiri" w:cs="Amiri" w:hint="cs"/>
          <w:caps/>
          <w:color w:val="1D2125"/>
          <w:sz w:val="28"/>
          <w:szCs w:val="28"/>
          <w:rtl/>
          <w:lang w:eastAsia="fr-FR"/>
        </w:rPr>
        <w:t>11</w:t>
      </w:r>
      <w:r w:rsidRPr="0038370E">
        <w:rPr>
          <w:rFonts w:ascii="Amiri" w:eastAsia="Times New Roman" w:hAnsi="Amiri" w:cs="Amiri"/>
          <w:caps/>
          <w:color w:val="1D2125"/>
          <w:sz w:val="28"/>
          <w:szCs w:val="28"/>
          <w:rtl/>
          <w:lang w:eastAsia="fr-FR"/>
        </w:rPr>
        <w:t>:30 سا</w:t>
      </w:r>
      <w:r w:rsidR="00154915" w:rsidRPr="00B815FB">
        <w:rPr>
          <w:rFonts w:ascii="Amiri" w:eastAsia="Times New Roman" w:hAnsi="Amiri" w:cs="Amiri"/>
          <w:caps/>
          <w:color w:val="1D2125"/>
          <w:sz w:val="28"/>
          <w:szCs w:val="28"/>
          <w:rtl/>
          <w:lang w:eastAsia="fr-FR"/>
        </w:rPr>
        <w:t xml:space="preserve"> </w:t>
      </w:r>
      <w:r w:rsidR="00154915" w:rsidRPr="0038370E">
        <w:rPr>
          <w:rFonts w:ascii="Amiri" w:eastAsia="Times New Roman" w:hAnsi="Amiri" w:cs="Amiri"/>
          <w:caps/>
          <w:color w:val="1D2125"/>
          <w:sz w:val="28"/>
          <w:szCs w:val="28"/>
          <w:rtl/>
          <w:lang w:eastAsia="fr-FR"/>
        </w:rPr>
        <w:t>إلى</w:t>
      </w:r>
      <w:r w:rsidR="00154915" w:rsidRPr="00B815FB">
        <w:rPr>
          <w:rFonts w:ascii="Amiri" w:eastAsia="Times New Roman" w:hAnsi="Amiri" w:cs="Amiri" w:hint="cs"/>
          <w:caps/>
          <w:color w:val="1D2125"/>
          <w:sz w:val="28"/>
          <w:szCs w:val="28"/>
          <w:rtl/>
          <w:lang w:eastAsia="fr-FR"/>
        </w:rPr>
        <w:t xml:space="preserve"> </w:t>
      </w:r>
      <w:r w:rsidR="00451196">
        <w:rPr>
          <w:rFonts w:ascii="Amiri" w:eastAsia="Times New Roman" w:hAnsi="Amiri" w:cs="Amiri" w:hint="cs"/>
          <w:caps/>
          <w:color w:val="1D2125"/>
          <w:sz w:val="28"/>
          <w:szCs w:val="28"/>
          <w:rtl/>
          <w:lang w:eastAsia="fr-FR"/>
        </w:rPr>
        <w:t xml:space="preserve"> 13:00</w:t>
      </w:r>
    </w:p>
    <w:p w:rsidR="0038370E" w:rsidRPr="0038370E" w:rsidRDefault="0038370E" w:rsidP="00907873">
      <w:pPr>
        <w:numPr>
          <w:ilvl w:val="2"/>
          <w:numId w:val="4"/>
        </w:numPr>
        <w:pBdr>
          <w:bottom w:val="single" w:sz="6" w:space="0" w:color="DEE2E6"/>
        </w:pBdr>
        <w:shd w:val="clear" w:color="auto" w:fill="FFFFFF"/>
        <w:bidi/>
        <w:spacing w:after="100" w:afterAutospacing="1" w:line="240" w:lineRule="auto"/>
        <w:ind w:left="1440"/>
        <w:jc w:val="both"/>
        <w:outlineLvl w:val="3"/>
        <w:rPr>
          <w:rFonts w:ascii="Amiri" w:eastAsia="Times New Roman" w:hAnsi="Amiri" w:cs="Amiri"/>
          <w:caps/>
          <w:color w:val="1D2125"/>
          <w:sz w:val="28"/>
          <w:szCs w:val="28"/>
          <w:rtl/>
          <w:lang w:eastAsia="fr-FR"/>
        </w:rPr>
      </w:pPr>
      <w:r w:rsidRPr="0038370E">
        <w:rPr>
          <w:rFonts w:ascii="Amiri" w:eastAsia="Times New Roman" w:hAnsi="Amiri" w:cs="Amiri"/>
          <w:caps/>
          <w:color w:val="1D2125"/>
          <w:sz w:val="28"/>
          <w:szCs w:val="28"/>
          <w:rtl/>
          <w:lang w:eastAsia="fr-FR"/>
        </w:rPr>
        <w:t>القاعة</w:t>
      </w:r>
      <w:r w:rsidR="00154915" w:rsidRPr="00B815FB">
        <w:rPr>
          <w:rFonts w:ascii="Amiri" w:eastAsia="Times New Roman" w:hAnsi="Amiri" w:cs="Amiri" w:hint="cs"/>
          <w:caps/>
          <w:color w:val="1D2125"/>
          <w:sz w:val="28"/>
          <w:szCs w:val="28"/>
          <w:rtl/>
          <w:lang w:eastAsia="fr-FR"/>
        </w:rPr>
        <w:t xml:space="preserve">:  </w:t>
      </w:r>
      <w:r w:rsidR="00907873">
        <w:rPr>
          <w:rFonts w:ascii="Amiri" w:eastAsia="Times New Roman" w:hAnsi="Amiri" w:cs="Amiri" w:hint="cs"/>
          <w:caps/>
          <w:color w:val="1D2125"/>
          <w:sz w:val="28"/>
          <w:szCs w:val="28"/>
          <w:rtl/>
          <w:lang w:eastAsia="fr-FR"/>
        </w:rPr>
        <w:t>55</w:t>
      </w:r>
      <w:r w:rsidR="00154915" w:rsidRPr="00B815FB">
        <w:rPr>
          <w:rFonts w:ascii="Amiri" w:eastAsia="Times New Roman" w:hAnsi="Amiri" w:cs="Amiri" w:hint="cs"/>
          <w:caps/>
          <w:color w:val="1D2125"/>
          <w:sz w:val="28"/>
          <w:szCs w:val="28"/>
          <w:rtl/>
          <w:lang w:eastAsia="fr-FR"/>
        </w:rPr>
        <w:t xml:space="preserve">  </w:t>
      </w:r>
    </w:p>
    <w:p w:rsidR="0038370E" w:rsidRPr="0038370E" w:rsidRDefault="0038370E" w:rsidP="007F63CC">
      <w:pPr>
        <w:numPr>
          <w:ilvl w:val="2"/>
          <w:numId w:val="4"/>
        </w:numPr>
        <w:pBdr>
          <w:bottom w:val="single" w:sz="6" w:space="0" w:color="DEE2E6"/>
        </w:pBdr>
        <w:shd w:val="clear" w:color="auto" w:fill="FFFFFF"/>
        <w:bidi/>
        <w:spacing w:after="100" w:afterAutospacing="1" w:line="240" w:lineRule="auto"/>
        <w:ind w:left="1440"/>
        <w:jc w:val="both"/>
        <w:outlineLvl w:val="3"/>
        <w:rPr>
          <w:rFonts w:ascii="Amiri" w:eastAsia="Times New Roman" w:hAnsi="Amiri" w:cs="Amiri"/>
          <w:caps/>
          <w:color w:val="1D2125"/>
          <w:sz w:val="28"/>
          <w:szCs w:val="28"/>
          <w:rtl/>
          <w:lang w:eastAsia="fr-FR"/>
        </w:rPr>
      </w:pPr>
      <w:r w:rsidRPr="0038370E">
        <w:rPr>
          <w:rFonts w:ascii="Amiri" w:eastAsia="Times New Roman" w:hAnsi="Amiri" w:cs="Amiri"/>
          <w:caps/>
          <w:color w:val="1D2125"/>
          <w:sz w:val="28"/>
          <w:szCs w:val="28"/>
          <w:rtl/>
          <w:lang w:eastAsia="fr-FR"/>
        </w:rPr>
        <w:t>الأستاذ</w:t>
      </w:r>
      <w:bookmarkStart w:id="0" w:name="_GoBack"/>
      <w:bookmarkEnd w:id="0"/>
      <w:r w:rsidRPr="0038370E">
        <w:rPr>
          <w:rFonts w:ascii="Amiri" w:eastAsia="Times New Roman" w:hAnsi="Amiri" w:cs="Amiri"/>
          <w:caps/>
          <w:color w:val="1D2125"/>
          <w:sz w:val="28"/>
          <w:szCs w:val="28"/>
          <w:rtl/>
          <w:lang w:eastAsia="fr-FR"/>
        </w:rPr>
        <w:t xml:space="preserve">: د. </w:t>
      </w:r>
      <w:r w:rsidR="00154915" w:rsidRPr="00B815FB">
        <w:rPr>
          <w:rFonts w:ascii="Amiri" w:eastAsia="Times New Roman" w:hAnsi="Amiri" w:cs="Amiri" w:hint="cs"/>
          <w:caps/>
          <w:color w:val="1D2125"/>
          <w:sz w:val="28"/>
          <w:szCs w:val="28"/>
          <w:rtl/>
          <w:lang w:eastAsia="fr-FR"/>
        </w:rPr>
        <w:t>أحمد برقاد</w:t>
      </w:r>
    </w:p>
    <w:p w:rsidR="0038370E" w:rsidRPr="002155FD" w:rsidRDefault="0038370E" w:rsidP="00E534E0">
      <w:pPr>
        <w:numPr>
          <w:ilvl w:val="2"/>
          <w:numId w:val="4"/>
        </w:numPr>
        <w:pBdr>
          <w:bottom w:val="single" w:sz="6" w:space="0" w:color="DEE2E6"/>
        </w:pBdr>
        <w:shd w:val="clear" w:color="auto" w:fill="FFFFFF"/>
        <w:bidi/>
        <w:spacing w:after="100" w:afterAutospacing="1" w:line="240" w:lineRule="auto"/>
        <w:ind w:left="1440"/>
        <w:jc w:val="both"/>
        <w:outlineLvl w:val="3"/>
        <w:rPr>
          <w:rFonts w:ascii="Amiri" w:eastAsia="Times New Roman" w:hAnsi="Amiri" w:cs="Amiri"/>
          <w:caps/>
          <w:color w:val="1D2125"/>
          <w:sz w:val="24"/>
          <w:szCs w:val="24"/>
          <w:lang w:eastAsia="fr-FR"/>
        </w:rPr>
      </w:pPr>
      <w:r w:rsidRPr="0038370E">
        <w:rPr>
          <w:rFonts w:ascii="Amiri" w:eastAsia="Times New Roman" w:hAnsi="Amiri" w:cs="Amiri"/>
          <w:caps/>
          <w:color w:val="1D2125"/>
          <w:sz w:val="28"/>
          <w:szCs w:val="28"/>
          <w:rtl/>
          <w:lang w:eastAsia="fr-FR"/>
        </w:rPr>
        <w:t xml:space="preserve">البريد الإلكتروني: </w:t>
      </w:r>
      <w:hyperlink r:id="rId7" w:history="1">
        <w:r w:rsidR="00154915" w:rsidRPr="00B815FB">
          <w:rPr>
            <w:rFonts w:asciiTheme="majorBidi" w:eastAsia="Times New Roman" w:hAnsiTheme="majorBidi" w:cstheme="majorBidi"/>
            <w:i/>
            <w:iCs/>
            <w:caps/>
            <w:color w:val="1D2125"/>
            <w:sz w:val="28"/>
            <w:szCs w:val="28"/>
            <w:lang w:eastAsia="fr-FR"/>
          </w:rPr>
          <w:t xml:space="preserve"> ahmed.bergad@univ-dbkm.dz</w:t>
        </w:r>
      </w:hyperlink>
    </w:p>
    <w:p w:rsidR="00B72335" w:rsidRPr="002155FD" w:rsidRDefault="00B72335" w:rsidP="00E534E0">
      <w:pPr>
        <w:pBdr>
          <w:bottom w:val="single" w:sz="6" w:space="0" w:color="DEE2E6"/>
        </w:pBdr>
        <w:shd w:val="clear" w:color="auto" w:fill="FFFFFF"/>
        <w:bidi/>
        <w:spacing w:after="100" w:afterAutospacing="1" w:line="240" w:lineRule="auto"/>
        <w:ind w:left="1440"/>
        <w:jc w:val="both"/>
        <w:outlineLvl w:val="3"/>
        <w:rPr>
          <w:rFonts w:ascii="Amiri" w:eastAsia="Times New Roman" w:hAnsi="Amiri" w:cs="Amiri"/>
          <w:caps/>
          <w:color w:val="1D2125"/>
          <w:sz w:val="24"/>
          <w:szCs w:val="24"/>
          <w:rtl/>
          <w:lang w:eastAsia="fr-FR"/>
        </w:rPr>
      </w:pPr>
    </w:p>
    <w:p w:rsidR="0038370E" w:rsidRPr="00B815FB" w:rsidRDefault="0038370E" w:rsidP="00E534E0">
      <w:pPr>
        <w:pStyle w:val="ListParagraph"/>
        <w:numPr>
          <w:ilvl w:val="3"/>
          <w:numId w:val="11"/>
        </w:numPr>
        <w:pBdr>
          <w:bottom w:val="single" w:sz="6" w:space="0" w:color="DEE2E6"/>
        </w:pBdr>
        <w:shd w:val="clear" w:color="auto" w:fill="FFFFFF"/>
        <w:bidi/>
        <w:spacing w:after="100" w:afterAutospacing="1" w:line="240" w:lineRule="auto"/>
        <w:ind w:left="141" w:firstLine="993"/>
        <w:jc w:val="both"/>
        <w:outlineLvl w:val="3"/>
        <w:rPr>
          <w:rFonts w:ascii="Amiri" w:eastAsia="Times New Roman" w:hAnsi="Amiri" w:cs="Amiri"/>
          <w:b/>
          <w:bCs/>
          <w:caps/>
          <w:color w:val="1D2125"/>
          <w:sz w:val="28"/>
          <w:szCs w:val="28"/>
          <w:u w:val="single"/>
          <w:rtl/>
          <w:lang w:eastAsia="fr-FR"/>
        </w:rPr>
      </w:pPr>
      <w:r w:rsidRPr="00B815FB">
        <w:rPr>
          <w:rFonts w:ascii="Amiri" w:eastAsia="Times New Roman" w:hAnsi="Amiri" w:cs="Amiri"/>
          <w:b/>
          <w:bCs/>
          <w:caps/>
          <w:color w:val="1D2125"/>
          <w:sz w:val="28"/>
          <w:szCs w:val="28"/>
          <w:u w:val="single"/>
          <w:rtl/>
          <w:lang w:eastAsia="fr-FR"/>
        </w:rPr>
        <w:t>أهداف المقياس</w:t>
      </w:r>
    </w:p>
    <w:p w:rsidR="0038370E" w:rsidRPr="0038370E" w:rsidRDefault="0038370E" w:rsidP="00E534E0">
      <w:pPr>
        <w:numPr>
          <w:ilvl w:val="2"/>
          <w:numId w:val="11"/>
        </w:numPr>
        <w:pBdr>
          <w:bottom w:val="single" w:sz="6" w:space="0" w:color="DEE2E6"/>
        </w:pBdr>
        <w:shd w:val="clear" w:color="auto" w:fill="FFFFFF"/>
        <w:bidi/>
        <w:spacing w:after="100" w:afterAutospacing="1" w:line="240" w:lineRule="auto"/>
        <w:ind w:left="1440"/>
        <w:jc w:val="both"/>
        <w:outlineLvl w:val="3"/>
        <w:rPr>
          <w:rFonts w:ascii="Amiri" w:eastAsia="Times New Roman" w:hAnsi="Amiri" w:cs="Amiri"/>
          <w:caps/>
          <w:color w:val="1D2125"/>
          <w:sz w:val="28"/>
          <w:szCs w:val="28"/>
          <w:lang w:eastAsia="fr-FR"/>
        </w:rPr>
      </w:pPr>
      <w:r w:rsidRPr="0038370E">
        <w:rPr>
          <w:rFonts w:ascii="Amiri" w:eastAsia="Times New Roman" w:hAnsi="Amiri" w:cs="Amiri"/>
          <w:caps/>
          <w:color w:val="1D2125"/>
          <w:sz w:val="28"/>
          <w:szCs w:val="28"/>
          <w:rtl/>
          <w:lang w:eastAsia="fr-FR"/>
        </w:rPr>
        <w:t>يتوق</w:t>
      </w:r>
      <w:r w:rsidR="00154915" w:rsidRPr="00B815FB">
        <w:rPr>
          <w:rFonts w:ascii="Amiri" w:eastAsia="Times New Roman" w:hAnsi="Amiri" w:cs="Amiri" w:hint="cs"/>
          <w:caps/>
          <w:color w:val="1D2125"/>
          <w:sz w:val="28"/>
          <w:szCs w:val="28"/>
          <w:rtl/>
          <w:lang w:eastAsia="fr-FR"/>
        </w:rPr>
        <w:t>ّ</w:t>
      </w:r>
      <w:r w:rsidRPr="0038370E">
        <w:rPr>
          <w:rFonts w:ascii="Amiri" w:eastAsia="Times New Roman" w:hAnsi="Amiri" w:cs="Amiri"/>
          <w:caps/>
          <w:color w:val="1D2125"/>
          <w:sz w:val="28"/>
          <w:szCs w:val="28"/>
          <w:rtl/>
          <w:lang w:eastAsia="fr-FR"/>
        </w:rPr>
        <w:t>ع من الد</w:t>
      </w:r>
      <w:r w:rsidR="00154915" w:rsidRPr="00B815FB">
        <w:rPr>
          <w:rFonts w:ascii="Amiri" w:eastAsia="Times New Roman" w:hAnsi="Amiri" w:cs="Amiri" w:hint="cs"/>
          <w:caps/>
          <w:color w:val="1D2125"/>
          <w:sz w:val="28"/>
          <w:szCs w:val="28"/>
          <w:rtl/>
          <w:lang w:eastAsia="fr-FR"/>
        </w:rPr>
        <w:t>ّ</w:t>
      </w:r>
      <w:r w:rsidRPr="0038370E">
        <w:rPr>
          <w:rFonts w:ascii="Amiri" w:eastAsia="Times New Roman" w:hAnsi="Amiri" w:cs="Amiri"/>
          <w:caps/>
          <w:color w:val="1D2125"/>
          <w:sz w:val="28"/>
          <w:szCs w:val="28"/>
          <w:rtl/>
          <w:lang w:eastAsia="fr-FR"/>
        </w:rPr>
        <w:t>ارس بعد دراسة هذا المقياس أن يكون قادرا على:</w:t>
      </w:r>
    </w:p>
    <w:p w:rsidR="0038370E" w:rsidRPr="0038370E" w:rsidRDefault="007F63CC" w:rsidP="00E534E0">
      <w:pPr>
        <w:numPr>
          <w:ilvl w:val="2"/>
          <w:numId w:val="11"/>
        </w:numPr>
        <w:pBdr>
          <w:bottom w:val="single" w:sz="6" w:space="0" w:color="DEE2E6"/>
        </w:pBdr>
        <w:shd w:val="clear" w:color="auto" w:fill="FFFFFF"/>
        <w:bidi/>
        <w:spacing w:after="100" w:afterAutospacing="1" w:line="240" w:lineRule="auto"/>
        <w:ind w:left="1440"/>
        <w:jc w:val="both"/>
        <w:outlineLvl w:val="3"/>
        <w:rPr>
          <w:rFonts w:ascii="Amiri" w:eastAsia="Times New Roman" w:hAnsi="Amiri" w:cs="Amiri"/>
          <w:caps/>
          <w:color w:val="1D2125"/>
          <w:sz w:val="28"/>
          <w:szCs w:val="28"/>
          <w:rtl/>
          <w:lang w:eastAsia="fr-FR"/>
        </w:rPr>
      </w:pPr>
      <w:r>
        <w:rPr>
          <w:rFonts w:ascii="Amiri" w:eastAsia="Times New Roman" w:hAnsi="Amiri" w:cs="Amiri"/>
          <w:caps/>
          <w:color w:val="1D2125"/>
          <w:sz w:val="28"/>
          <w:szCs w:val="28"/>
          <w:lang w:eastAsia="fr-FR"/>
        </w:rPr>
        <w:pict>
          <v:rect id="_x0000_i1025" style="width:0;height:0" o:hralign="right" o:hrstd="t" o:hr="t" fillcolor="#a0a0a0" stroked="f"/>
        </w:pict>
      </w:r>
    </w:p>
    <w:p w:rsidR="0038370E" w:rsidRPr="00B815FB" w:rsidRDefault="0038370E" w:rsidP="00451196">
      <w:pPr>
        <w:numPr>
          <w:ilvl w:val="2"/>
          <w:numId w:val="11"/>
        </w:numPr>
        <w:pBdr>
          <w:bottom w:val="single" w:sz="6" w:space="0" w:color="DEE2E6"/>
        </w:pBdr>
        <w:shd w:val="clear" w:color="auto" w:fill="FFFFFF"/>
        <w:bidi/>
        <w:spacing w:after="100" w:afterAutospacing="1" w:line="240" w:lineRule="auto"/>
        <w:ind w:left="1440"/>
        <w:jc w:val="both"/>
        <w:outlineLvl w:val="3"/>
        <w:rPr>
          <w:rFonts w:ascii="Amiri" w:eastAsia="Times New Roman" w:hAnsi="Amiri" w:cs="Amiri"/>
          <w:caps/>
          <w:color w:val="1D2125"/>
          <w:sz w:val="28"/>
          <w:szCs w:val="28"/>
          <w:lang w:eastAsia="fr-FR"/>
        </w:rPr>
      </w:pPr>
      <w:r w:rsidRPr="0038370E">
        <w:rPr>
          <w:rFonts w:ascii="Amiri" w:eastAsia="Times New Roman" w:hAnsi="Amiri" w:cs="Amiri"/>
          <w:caps/>
          <w:color w:val="1D2125"/>
          <w:sz w:val="28"/>
          <w:szCs w:val="28"/>
          <w:lang w:eastAsia="fr-FR"/>
        </w:rPr>
        <w:t>👍</w:t>
      </w:r>
      <w:r w:rsidR="002155FD" w:rsidRPr="00B815FB">
        <w:rPr>
          <w:rFonts w:ascii="Amiri" w:eastAsia="Times New Roman" w:hAnsi="Amiri" w:cs="Amiri" w:hint="cs"/>
          <w:caps/>
          <w:color w:val="1D2125"/>
          <w:sz w:val="28"/>
          <w:szCs w:val="28"/>
          <w:rtl/>
          <w:lang w:eastAsia="fr-FR"/>
        </w:rPr>
        <w:t xml:space="preserve">    </w:t>
      </w:r>
      <w:r w:rsidR="00451196">
        <w:rPr>
          <w:rFonts w:ascii="Amiri" w:eastAsia="Times New Roman" w:hAnsi="Amiri" w:cs="Amiri" w:hint="cs"/>
          <w:caps/>
          <w:color w:val="1D2125"/>
          <w:sz w:val="28"/>
          <w:szCs w:val="28"/>
          <w:rtl/>
          <w:lang w:eastAsia="fr-FR"/>
        </w:rPr>
        <w:t xml:space="preserve">يحدّد مفاهيم متعلّقة </w:t>
      </w:r>
      <w:proofErr w:type="gramStart"/>
      <w:r w:rsidR="00451196">
        <w:rPr>
          <w:rFonts w:ascii="Amiri" w:eastAsia="Times New Roman" w:hAnsi="Amiri" w:cs="Amiri" w:hint="cs"/>
          <w:caps/>
          <w:color w:val="1D2125"/>
          <w:sz w:val="28"/>
          <w:szCs w:val="28"/>
          <w:rtl/>
          <w:lang w:eastAsia="fr-FR"/>
        </w:rPr>
        <w:t>بالمقياس(</w:t>
      </w:r>
      <w:proofErr w:type="gramEnd"/>
      <w:r w:rsidR="00451196">
        <w:rPr>
          <w:rFonts w:ascii="Amiri" w:eastAsia="Times New Roman" w:hAnsi="Amiri" w:cs="Amiri" w:hint="cs"/>
          <w:caps/>
          <w:color w:val="1D2125"/>
          <w:sz w:val="28"/>
          <w:szCs w:val="28"/>
          <w:rtl/>
          <w:lang w:eastAsia="fr-FR"/>
        </w:rPr>
        <w:t xml:space="preserve"> البيداغوجيا </w:t>
      </w:r>
      <w:r w:rsidR="00451196">
        <w:rPr>
          <w:rFonts w:ascii="Amiri" w:eastAsia="Times New Roman" w:hAnsi="Amiri" w:cs="Amiri"/>
          <w:caps/>
          <w:color w:val="1D2125"/>
          <w:sz w:val="28"/>
          <w:szCs w:val="28"/>
          <w:rtl/>
          <w:lang w:eastAsia="fr-FR"/>
        </w:rPr>
        <w:t>–</w:t>
      </w:r>
      <w:r w:rsidR="00451196">
        <w:rPr>
          <w:rFonts w:ascii="Amiri" w:eastAsia="Times New Roman" w:hAnsi="Amiri" w:cs="Amiri" w:hint="cs"/>
          <w:caps/>
          <w:color w:val="1D2125"/>
          <w:sz w:val="28"/>
          <w:szCs w:val="28"/>
          <w:rtl/>
          <w:lang w:eastAsia="fr-FR"/>
        </w:rPr>
        <w:t xml:space="preserve"> تعليمية اللّغة ....)</w:t>
      </w:r>
      <w:r w:rsidR="00154915" w:rsidRPr="00B815FB">
        <w:rPr>
          <w:rFonts w:ascii="Amiri" w:eastAsia="Times New Roman" w:hAnsi="Amiri" w:cs="Amiri" w:hint="cs"/>
          <w:caps/>
          <w:color w:val="1D2125"/>
          <w:sz w:val="28"/>
          <w:szCs w:val="28"/>
          <w:rtl/>
          <w:lang w:eastAsia="fr-FR"/>
        </w:rPr>
        <w:t>.</w:t>
      </w:r>
    </w:p>
    <w:p w:rsidR="00DB3140" w:rsidRDefault="00DB3140" w:rsidP="00451196">
      <w:pPr>
        <w:numPr>
          <w:ilvl w:val="2"/>
          <w:numId w:val="11"/>
        </w:numPr>
        <w:pBdr>
          <w:bottom w:val="single" w:sz="6" w:space="0" w:color="DEE2E6"/>
        </w:pBdr>
        <w:shd w:val="clear" w:color="auto" w:fill="FFFFFF"/>
        <w:bidi/>
        <w:spacing w:after="100" w:afterAutospacing="1" w:line="240" w:lineRule="auto"/>
        <w:ind w:left="1440"/>
        <w:jc w:val="both"/>
        <w:outlineLvl w:val="3"/>
        <w:rPr>
          <w:rFonts w:ascii="Amiri" w:eastAsia="Times New Roman" w:hAnsi="Amiri" w:cs="Amiri"/>
          <w:caps/>
          <w:color w:val="1D2125"/>
          <w:sz w:val="28"/>
          <w:szCs w:val="28"/>
          <w:lang w:eastAsia="fr-FR"/>
        </w:rPr>
      </w:pPr>
      <w:r w:rsidRPr="0038370E">
        <w:rPr>
          <w:rFonts w:ascii="Amiri" w:eastAsia="Times New Roman" w:hAnsi="Amiri" w:cs="Amiri"/>
          <w:caps/>
          <w:color w:val="1D2125"/>
          <w:sz w:val="28"/>
          <w:szCs w:val="28"/>
          <w:lang w:eastAsia="fr-FR"/>
        </w:rPr>
        <w:t>👍</w:t>
      </w:r>
      <w:r w:rsidRPr="00B815FB">
        <w:rPr>
          <w:rFonts w:ascii="Amiri" w:eastAsia="Times New Roman" w:hAnsi="Amiri" w:cs="Amiri" w:hint="cs"/>
          <w:caps/>
          <w:color w:val="1D2125"/>
          <w:sz w:val="28"/>
          <w:szCs w:val="28"/>
          <w:rtl/>
          <w:lang w:eastAsia="fr-FR"/>
        </w:rPr>
        <w:t xml:space="preserve">  التّفريق بين</w:t>
      </w:r>
      <w:r w:rsidR="00451196">
        <w:rPr>
          <w:rFonts w:ascii="Amiri" w:eastAsia="Times New Roman" w:hAnsi="Amiri" w:cs="Amiri" w:hint="cs"/>
          <w:caps/>
          <w:color w:val="1D2125"/>
          <w:sz w:val="28"/>
          <w:szCs w:val="28"/>
          <w:rtl/>
          <w:lang w:eastAsia="fr-FR"/>
        </w:rPr>
        <w:t xml:space="preserve"> بعض المصطلحات متقاربة </w:t>
      </w:r>
      <w:proofErr w:type="gramStart"/>
      <w:r w:rsidR="00451196">
        <w:rPr>
          <w:rFonts w:ascii="Amiri" w:eastAsia="Times New Roman" w:hAnsi="Amiri" w:cs="Amiri" w:hint="cs"/>
          <w:caps/>
          <w:color w:val="1D2125"/>
          <w:sz w:val="28"/>
          <w:szCs w:val="28"/>
          <w:rtl/>
          <w:lang w:eastAsia="fr-FR"/>
        </w:rPr>
        <w:t xml:space="preserve">المفاهيم </w:t>
      </w:r>
      <w:r w:rsidRPr="00B815FB">
        <w:rPr>
          <w:rFonts w:ascii="Amiri" w:eastAsia="Times New Roman" w:hAnsi="Amiri" w:cs="Amiri" w:hint="cs"/>
          <w:caps/>
          <w:color w:val="1D2125"/>
          <w:sz w:val="28"/>
          <w:szCs w:val="28"/>
          <w:rtl/>
          <w:lang w:eastAsia="fr-FR"/>
        </w:rPr>
        <w:t>.</w:t>
      </w:r>
      <w:proofErr w:type="gramEnd"/>
    </w:p>
    <w:p w:rsidR="00F057FF" w:rsidRPr="00B815FB" w:rsidRDefault="00F057FF" w:rsidP="00F057FF">
      <w:pPr>
        <w:numPr>
          <w:ilvl w:val="2"/>
          <w:numId w:val="11"/>
        </w:numPr>
        <w:pBdr>
          <w:bottom w:val="single" w:sz="6" w:space="0" w:color="DEE2E6"/>
        </w:pBdr>
        <w:shd w:val="clear" w:color="auto" w:fill="FFFFFF"/>
        <w:bidi/>
        <w:spacing w:after="100" w:afterAutospacing="1" w:line="240" w:lineRule="auto"/>
        <w:ind w:left="1440"/>
        <w:jc w:val="both"/>
        <w:outlineLvl w:val="3"/>
        <w:rPr>
          <w:rFonts w:ascii="Amiri" w:eastAsia="Times New Roman" w:hAnsi="Amiri" w:cs="Amiri"/>
          <w:caps/>
          <w:color w:val="1D2125"/>
          <w:sz w:val="28"/>
          <w:szCs w:val="28"/>
          <w:lang w:eastAsia="fr-FR"/>
        </w:rPr>
      </w:pPr>
      <w:r w:rsidRPr="0038370E">
        <w:rPr>
          <w:rFonts w:ascii="Amiri" w:eastAsia="Times New Roman" w:hAnsi="Amiri" w:cs="Amiri"/>
          <w:caps/>
          <w:color w:val="1D2125"/>
          <w:sz w:val="28"/>
          <w:szCs w:val="28"/>
          <w:lang w:eastAsia="fr-FR"/>
        </w:rPr>
        <w:t>👍</w:t>
      </w:r>
      <w:r w:rsidRPr="00B815FB">
        <w:rPr>
          <w:rFonts w:ascii="Amiri" w:eastAsia="Times New Roman" w:hAnsi="Amiri" w:cs="Amiri" w:hint="cs"/>
          <w:caps/>
          <w:color w:val="1D2125"/>
          <w:sz w:val="28"/>
          <w:szCs w:val="28"/>
          <w:rtl/>
          <w:lang w:eastAsia="fr-FR"/>
        </w:rPr>
        <w:t xml:space="preserve">   </w:t>
      </w:r>
      <w:r>
        <w:rPr>
          <w:rFonts w:ascii="Amiri" w:eastAsia="Times New Roman" w:hAnsi="Amiri" w:cs="Amiri" w:hint="cs"/>
          <w:caps/>
          <w:color w:val="1D2125"/>
          <w:sz w:val="28"/>
          <w:szCs w:val="28"/>
          <w:rtl/>
          <w:lang w:eastAsia="fr-FR"/>
        </w:rPr>
        <w:t>التّعرف على بعض نظريات التّعلم وتطبيقاتها في حقل التّعليميّة</w:t>
      </w:r>
    </w:p>
    <w:p w:rsidR="00F057FF" w:rsidRDefault="00F057FF" w:rsidP="00F057FF">
      <w:pPr>
        <w:numPr>
          <w:ilvl w:val="2"/>
          <w:numId w:val="11"/>
        </w:numPr>
        <w:pBdr>
          <w:bottom w:val="single" w:sz="6" w:space="0" w:color="DEE2E6"/>
        </w:pBdr>
        <w:shd w:val="clear" w:color="auto" w:fill="FFFFFF"/>
        <w:bidi/>
        <w:spacing w:after="100" w:afterAutospacing="1" w:line="240" w:lineRule="auto"/>
        <w:ind w:left="1440"/>
        <w:jc w:val="both"/>
        <w:outlineLvl w:val="3"/>
        <w:rPr>
          <w:rFonts w:ascii="Amiri" w:eastAsia="Times New Roman" w:hAnsi="Amiri" w:cs="Amiri"/>
          <w:caps/>
          <w:color w:val="1D2125"/>
          <w:sz w:val="28"/>
          <w:szCs w:val="28"/>
          <w:lang w:eastAsia="fr-FR"/>
        </w:rPr>
      </w:pPr>
      <w:r w:rsidRPr="0038370E">
        <w:rPr>
          <w:rFonts w:ascii="Amiri" w:eastAsia="Times New Roman" w:hAnsi="Amiri" w:cs="Amiri"/>
          <w:caps/>
          <w:color w:val="1D2125"/>
          <w:sz w:val="28"/>
          <w:szCs w:val="28"/>
          <w:lang w:eastAsia="fr-FR"/>
        </w:rPr>
        <w:t>👍</w:t>
      </w:r>
      <w:r>
        <w:rPr>
          <w:rFonts w:ascii="Amiri" w:eastAsia="Times New Roman" w:hAnsi="Amiri" w:cs="Amiri" w:hint="cs"/>
          <w:caps/>
          <w:color w:val="1D2125"/>
          <w:sz w:val="28"/>
          <w:szCs w:val="28"/>
          <w:rtl/>
          <w:lang w:eastAsia="fr-FR"/>
        </w:rPr>
        <w:t xml:space="preserve">   التعّرّف على مبادئ اللّسانيات في تعليمية اللّغة.</w:t>
      </w:r>
    </w:p>
    <w:p w:rsidR="0038370E" w:rsidRDefault="0038370E" w:rsidP="001A593C">
      <w:pPr>
        <w:numPr>
          <w:ilvl w:val="2"/>
          <w:numId w:val="11"/>
        </w:numPr>
        <w:pBdr>
          <w:bottom w:val="single" w:sz="6" w:space="0" w:color="DEE2E6"/>
        </w:pBdr>
        <w:shd w:val="clear" w:color="auto" w:fill="FFFFFF"/>
        <w:bidi/>
        <w:spacing w:after="100" w:afterAutospacing="1" w:line="240" w:lineRule="auto"/>
        <w:ind w:left="1440"/>
        <w:jc w:val="both"/>
        <w:outlineLvl w:val="3"/>
        <w:rPr>
          <w:rFonts w:ascii="Amiri" w:eastAsia="Times New Roman" w:hAnsi="Amiri" w:cs="Amiri"/>
          <w:caps/>
          <w:color w:val="1D2125"/>
          <w:sz w:val="28"/>
          <w:szCs w:val="28"/>
          <w:lang w:eastAsia="fr-FR"/>
        </w:rPr>
      </w:pPr>
      <w:r w:rsidRPr="0038370E">
        <w:rPr>
          <w:rFonts w:ascii="Amiri" w:eastAsia="Times New Roman" w:hAnsi="Amiri" w:cs="Amiri"/>
          <w:caps/>
          <w:color w:val="1D2125"/>
          <w:sz w:val="28"/>
          <w:szCs w:val="28"/>
          <w:lang w:eastAsia="fr-FR"/>
        </w:rPr>
        <w:t>👍</w:t>
      </w:r>
      <w:r w:rsidR="002155FD" w:rsidRPr="00B815FB">
        <w:rPr>
          <w:rFonts w:ascii="Amiri" w:eastAsia="Times New Roman" w:hAnsi="Amiri" w:cs="Amiri" w:hint="cs"/>
          <w:caps/>
          <w:color w:val="1D2125"/>
          <w:sz w:val="28"/>
          <w:szCs w:val="28"/>
          <w:rtl/>
          <w:lang w:eastAsia="fr-FR"/>
        </w:rPr>
        <w:t xml:space="preserve">   </w:t>
      </w:r>
      <w:r w:rsidR="001A593C">
        <w:rPr>
          <w:rFonts w:ascii="Amiri" w:eastAsia="Times New Roman" w:hAnsi="Amiri" w:cs="Amiri" w:hint="cs"/>
          <w:caps/>
          <w:color w:val="1D2125"/>
          <w:sz w:val="28"/>
          <w:szCs w:val="28"/>
          <w:rtl/>
          <w:lang w:eastAsia="fr-FR"/>
        </w:rPr>
        <w:t xml:space="preserve">التّعرّف على </w:t>
      </w:r>
      <w:r w:rsidR="00451196">
        <w:rPr>
          <w:rFonts w:ascii="Amiri" w:eastAsia="Times New Roman" w:hAnsi="Amiri" w:cs="Amiri" w:hint="cs"/>
          <w:caps/>
          <w:color w:val="1D2125"/>
          <w:sz w:val="28"/>
          <w:szCs w:val="28"/>
          <w:rtl/>
          <w:lang w:eastAsia="fr-FR"/>
        </w:rPr>
        <w:t>المنهاج ومكوّناته</w:t>
      </w:r>
      <w:r w:rsidR="002B5ECA" w:rsidRPr="00B815FB">
        <w:rPr>
          <w:rFonts w:ascii="Amiri" w:eastAsia="Times New Roman" w:hAnsi="Amiri" w:cs="Amiri" w:hint="cs"/>
          <w:caps/>
          <w:color w:val="1D2125"/>
          <w:sz w:val="28"/>
          <w:szCs w:val="28"/>
          <w:rtl/>
          <w:lang w:eastAsia="fr-FR"/>
        </w:rPr>
        <w:t>.</w:t>
      </w:r>
    </w:p>
    <w:p w:rsidR="001A593C" w:rsidRPr="0038370E" w:rsidRDefault="001A593C" w:rsidP="001A593C">
      <w:pPr>
        <w:pBdr>
          <w:bottom w:val="single" w:sz="6" w:space="0" w:color="DEE2E6"/>
        </w:pBdr>
        <w:shd w:val="clear" w:color="auto" w:fill="FFFFFF"/>
        <w:bidi/>
        <w:spacing w:after="100" w:afterAutospacing="1" w:line="240" w:lineRule="auto"/>
        <w:ind w:left="1080"/>
        <w:jc w:val="both"/>
        <w:outlineLvl w:val="3"/>
        <w:rPr>
          <w:rFonts w:ascii="Amiri" w:eastAsia="Times New Roman" w:hAnsi="Amiri" w:cs="Amiri"/>
          <w:caps/>
          <w:color w:val="1D2125"/>
          <w:sz w:val="28"/>
          <w:szCs w:val="28"/>
          <w:rtl/>
          <w:lang w:eastAsia="fr-FR"/>
        </w:rPr>
      </w:pPr>
    </w:p>
    <w:p w:rsidR="0038370E" w:rsidRPr="00B815FB" w:rsidRDefault="0038370E" w:rsidP="00E534E0">
      <w:pPr>
        <w:pBdr>
          <w:bottom w:val="single" w:sz="6" w:space="0" w:color="DEE2E6"/>
        </w:pBdr>
        <w:shd w:val="clear" w:color="auto" w:fill="FFFFFF"/>
        <w:bidi/>
        <w:spacing w:after="100" w:afterAutospacing="1" w:line="240" w:lineRule="auto"/>
        <w:jc w:val="both"/>
        <w:outlineLvl w:val="3"/>
        <w:rPr>
          <w:rFonts w:ascii="Amiri" w:eastAsia="Times New Roman" w:hAnsi="Amiri" w:cs="Amiri"/>
          <w:caps/>
          <w:color w:val="1D2125"/>
          <w:sz w:val="28"/>
          <w:szCs w:val="28"/>
          <w:rtl/>
          <w:lang w:eastAsia="fr-FR"/>
        </w:rPr>
      </w:pPr>
      <w:r w:rsidRPr="0038370E">
        <w:rPr>
          <w:rFonts w:ascii="Amiri" w:eastAsia="Times New Roman" w:hAnsi="Amiri" w:cs="Amiri"/>
          <w:caps/>
          <w:color w:val="1D2125"/>
          <w:sz w:val="28"/>
          <w:szCs w:val="28"/>
          <w:rtl/>
          <w:lang w:eastAsia="fr-FR"/>
        </w:rPr>
        <w:t> </w:t>
      </w:r>
    </w:p>
    <w:p w:rsidR="00DB3140" w:rsidRPr="00B815FB" w:rsidRDefault="00DB3140" w:rsidP="00E534E0">
      <w:pPr>
        <w:pStyle w:val="ListParagraph"/>
        <w:numPr>
          <w:ilvl w:val="3"/>
          <w:numId w:val="10"/>
        </w:numPr>
        <w:pBdr>
          <w:bottom w:val="single" w:sz="6" w:space="0" w:color="DEE2E6"/>
        </w:pBdr>
        <w:shd w:val="clear" w:color="auto" w:fill="FFFFFF"/>
        <w:bidi/>
        <w:spacing w:after="100" w:afterAutospacing="1" w:line="240" w:lineRule="auto"/>
        <w:ind w:left="141" w:firstLine="993"/>
        <w:jc w:val="both"/>
        <w:outlineLvl w:val="3"/>
        <w:rPr>
          <w:rFonts w:ascii="Amiri" w:eastAsia="Times New Roman" w:hAnsi="Amiri" w:cs="Amiri"/>
          <w:b/>
          <w:bCs/>
          <w:caps/>
          <w:color w:val="1D2125"/>
          <w:sz w:val="28"/>
          <w:szCs w:val="28"/>
          <w:u w:val="single"/>
          <w:rtl/>
          <w:lang w:eastAsia="fr-FR"/>
        </w:rPr>
      </w:pPr>
      <w:r w:rsidRPr="0038370E">
        <w:rPr>
          <w:rFonts w:ascii="Amiri" w:eastAsia="Times New Roman" w:hAnsi="Amiri" w:cs="Amiri"/>
          <w:b/>
          <w:bCs/>
          <w:caps/>
          <w:color w:val="1D2125"/>
          <w:sz w:val="28"/>
          <w:szCs w:val="28"/>
          <w:u w:val="single"/>
          <w:rtl/>
          <w:lang w:eastAsia="fr-FR"/>
        </w:rPr>
        <w:t>المكتسبات القبلية</w:t>
      </w:r>
      <w:r w:rsidRPr="00B815FB">
        <w:rPr>
          <w:rFonts w:ascii="Amiri" w:eastAsia="Times New Roman" w:hAnsi="Amiri" w:cs="Amiri" w:hint="cs"/>
          <w:b/>
          <w:bCs/>
          <w:caps/>
          <w:color w:val="1D2125"/>
          <w:sz w:val="28"/>
          <w:szCs w:val="28"/>
          <w:u w:val="single"/>
          <w:rtl/>
          <w:lang w:eastAsia="fr-FR"/>
        </w:rPr>
        <w:t>:</w:t>
      </w:r>
    </w:p>
    <w:p w:rsidR="0038370E" w:rsidRPr="0038370E" w:rsidRDefault="00DB3140" w:rsidP="00E534E0">
      <w:pPr>
        <w:pBdr>
          <w:bottom w:val="single" w:sz="6" w:space="0" w:color="DEE2E6"/>
        </w:pBdr>
        <w:shd w:val="clear" w:color="auto" w:fill="FFFFFF"/>
        <w:bidi/>
        <w:spacing w:after="100" w:afterAutospacing="1" w:line="240" w:lineRule="auto"/>
        <w:jc w:val="both"/>
        <w:outlineLvl w:val="2"/>
        <w:rPr>
          <w:rFonts w:ascii="Amiri" w:eastAsia="Times New Roman" w:hAnsi="Amiri" w:cs="Amiri"/>
          <w:caps/>
          <w:color w:val="1D2125"/>
          <w:sz w:val="28"/>
          <w:szCs w:val="28"/>
          <w:lang w:eastAsia="fr-FR"/>
        </w:rPr>
      </w:pPr>
      <w:r w:rsidRPr="00B815FB">
        <w:rPr>
          <w:rFonts w:ascii="Amiri" w:eastAsia="Times New Roman" w:hAnsi="Amiri" w:cs="Amiri" w:hint="cs"/>
          <w:caps/>
          <w:color w:val="1D2125"/>
          <w:sz w:val="28"/>
          <w:szCs w:val="28"/>
          <w:rtl/>
          <w:lang w:eastAsia="fr-FR"/>
        </w:rPr>
        <w:t xml:space="preserve">                - </w:t>
      </w:r>
      <w:r w:rsidR="0038370E" w:rsidRPr="0038370E">
        <w:rPr>
          <w:rFonts w:ascii="Amiri" w:eastAsia="Times New Roman" w:hAnsi="Amiri" w:cs="Amiri"/>
          <w:caps/>
          <w:color w:val="1D2125"/>
          <w:sz w:val="28"/>
          <w:szCs w:val="28"/>
          <w:rtl/>
          <w:lang w:eastAsia="fr-FR"/>
        </w:rPr>
        <w:t>لكي يتفاعل الطالب مع محتوى المقياس ويستوعبه يجب أن يكون على معرفة سابقة ب</w:t>
      </w:r>
      <w:r w:rsidRPr="00B815FB">
        <w:rPr>
          <w:rFonts w:ascii="Amiri" w:eastAsia="Times New Roman" w:hAnsi="Amiri" w:cs="Amiri" w:hint="cs"/>
          <w:caps/>
          <w:color w:val="1D2125"/>
          <w:sz w:val="28"/>
          <w:szCs w:val="28"/>
          <w:rtl/>
          <w:lang w:eastAsia="fr-FR"/>
        </w:rPr>
        <w:t>ـ</w:t>
      </w:r>
      <w:r w:rsidR="0038370E" w:rsidRPr="0038370E">
        <w:rPr>
          <w:rFonts w:ascii="Amiri" w:eastAsia="Times New Roman" w:hAnsi="Amiri" w:cs="Amiri"/>
          <w:caps/>
          <w:color w:val="1D2125"/>
          <w:sz w:val="28"/>
          <w:szCs w:val="28"/>
          <w:rtl/>
          <w:lang w:eastAsia="fr-FR"/>
        </w:rPr>
        <w:t>:</w:t>
      </w:r>
    </w:p>
    <w:p w:rsidR="0038370E" w:rsidRPr="00B815FB" w:rsidRDefault="0038370E" w:rsidP="00451196">
      <w:pPr>
        <w:pStyle w:val="ListParagraph"/>
        <w:numPr>
          <w:ilvl w:val="0"/>
          <w:numId w:val="7"/>
        </w:numPr>
        <w:pBdr>
          <w:bottom w:val="single" w:sz="6" w:space="0" w:color="DEE2E6"/>
        </w:pBdr>
        <w:shd w:val="clear" w:color="auto" w:fill="FFFFFF"/>
        <w:bidi/>
        <w:spacing w:after="100" w:afterAutospacing="1" w:line="240" w:lineRule="auto"/>
        <w:jc w:val="both"/>
        <w:outlineLvl w:val="3"/>
        <w:rPr>
          <w:rFonts w:ascii="Amiri" w:eastAsia="Times New Roman" w:hAnsi="Amiri" w:cs="Amiri"/>
          <w:caps/>
          <w:color w:val="1D2125"/>
          <w:sz w:val="28"/>
          <w:szCs w:val="28"/>
          <w:lang w:eastAsia="fr-FR"/>
        </w:rPr>
      </w:pPr>
      <w:r w:rsidRPr="00B815FB">
        <w:rPr>
          <w:rFonts w:ascii="Amiri" w:eastAsia="Times New Roman" w:hAnsi="Amiri" w:cs="Amiri"/>
          <w:caps/>
          <w:color w:val="1D2125"/>
          <w:sz w:val="28"/>
          <w:szCs w:val="28"/>
          <w:lang w:eastAsia="fr-FR"/>
        </w:rPr>
        <w:t>🔢</w:t>
      </w:r>
      <w:r w:rsidR="00DB3140" w:rsidRPr="00B815FB">
        <w:rPr>
          <w:rFonts w:ascii="Amiri" w:eastAsia="Times New Roman" w:hAnsi="Amiri" w:cs="Amiri" w:hint="cs"/>
          <w:caps/>
          <w:color w:val="1D2125"/>
          <w:sz w:val="28"/>
          <w:szCs w:val="28"/>
          <w:rtl/>
          <w:lang w:eastAsia="fr-FR"/>
        </w:rPr>
        <w:t xml:space="preserve">  </w:t>
      </w:r>
      <w:r w:rsidR="00451196">
        <w:rPr>
          <w:rFonts w:ascii="Amiri" w:eastAsia="Times New Roman" w:hAnsi="Amiri" w:cs="Amiri" w:hint="cs"/>
          <w:caps/>
          <w:color w:val="1D2125"/>
          <w:sz w:val="28"/>
          <w:szCs w:val="28"/>
          <w:rtl/>
          <w:lang w:eastAsia="fr-FR"/>
        </w:rPr>
        <w:t xml:space="preserve">مفاهيم متعلّقة </w:t>
      </w:r>
      <w:proofErr w:type="gramStart"/>
      <w:r w:rsidR="00451196">
        <w:rPr>
          <w:rFonts w:ascii="Amiri" w:eastAsia="Times New Roman" w:hAnsi="Amiri" w:cs="Amiri" w:hint="cs"/>
          <w:caps/>
          <w:color w:val="1D2125"/>
          <w:sz w:val="28"/>
          <w:szCs w:val="28"/>
          <w:rtl/>
          <w:lang w:eastAsia="fr-FR"/>
        </w:rPr>
        <w:t xml:space="preserve">بالتّعليمية </w:t>
      </w:r>
      <w:r w:rsidR="002E2FAC" w:rsidRPr="00B815FB">
        <w:rPr>
          <w:rFonts w:ascii="Amiri" w:eastAsia="Times New Roman" w:hAnsi="Amiri" w:cs="Amiri" w:hint="cs"/>
          <w:caps/>
          <w:color w:val="1D2125"/>
          <w:sz w:val="28"/>
          <w:szCs w:val="28"/>
          <w:rtl/>
          <w:lang w:eastAsia="fr-FR"/>
        </w:rPr>
        <w:t>.</w:t>
      </w:r>
      <w:proofErr w:type="gramEnd"/>
    </w:p>
    <w:p w:rsidR="002E2FAC" w:rsidRDefault="002E2FAC" w:rsidP="00451196">
      <w:pPr>
        <w:pStyle w:val="ListParagraph"/>
        <w:numPr>
          <w:ilvl w:val="0"/>
          <w:numId w:val="7"/>
        </w:numPr>
        <w:pBdr>
          <w:bottom w:val="single" w:sz="6" w:space="0" w:color="DEE2E6"/>
        </w:pBdr>
        <w:shd w:val="clear" w:color="auto" w:fill="FFFFFF"/>
        <w:bidi/>
        <w:spacing w:after="100" w:afterAutospacing="1" w:line="240" w:lineRule="auto"/>
        <w:jc w:val="both"/>
        <w:outlineLvl w:val="3"/>
        <w:rPr>
          <w:rFonts w:ascii="Amiri" w:eastAsia="Times New Roman" w:hAnsi="Amiri" w:cs="Amiri"/>
          <w:caps/>
          <w:color w:val="1D2125"/>
          <w:sz w:val="28"/>
          <w:szCs w:val="28"/>
          <w:lang w:eastAsia="fr-FR"/>
        </w:rPr>
      </w:pPr>
      <w:r w:rsidRPr="00B815FB">
        <w:rPr>
          <w:rFonts w:ascii="Amiri" w:eastAsia="Times New Roman" w:hAnsi="Amiri" w:cs="Amiri"/>
          <w:caps/>
          <w:color w:val="1D2125"/>
          <w:sz w:val="28"/>
          <w:szCs w:val="28"/>
          <w:lang w:eastAsia="fr-FR"/>
        </w:rPr>
        <w:t>🔢</w:t>
      </w:r>
      <w:r w:rsidRPr="00B815FB">
        <w:rPr>
          <w:rFonts w:ascii="Amiri" w:eastAsia="Times New Roman" w:hAnsi="Amiri" w:cs="Amiri" w:hint="cs"/>
          <w:caps/>
          <w:color w:val="1D2125"/>
          <w:sz w:val="28"/>
          <w:szCs w:val="28"/>
          <w:rtl/>
          <w:lang w:eastAsia="fr-FR"/>
        </w:rPr>
        <w:t xml:space="preserve"> </w:t>
      </w:r>
      <w:r w:rsidR="00451196">
        <w:rPr>
          <w:rFonts w:ascii="Amiri" w:eastAsia="Times New Roman" w:hAnsi="Amiri" w:cs="Amiri" w:hint="cs"/>
          <w:caps/>
          <w:color w:val="1D2125"/>
          <w:sz w:val="28"/>
          <w:szCs w:val="28"/>
          <w:rtl/>
          <w:lang w:eastAsia="fr-FR"/>
        </w:rPr>
        <w:t xml:space="preserve">الفروقات بين بعض المصطلحات المتعلّقة </w:t>
      </w:r>
      <w:proofErr w:type="gramStart"/>
      <w:r w:rsidR="00451196">
        <w:rPr>
          <w:rFonts w:ascii="Amiri" w:eastAsia="Times New Roman" w:hAnsi="Amiri" w:cs="Amiri" w:hint="cs"/>
          <w:caps/>
          <w:color w:val="1D2125"/>
          <w:sz w:val="28"/>
          <w:szCs w:val="28"/>
          <w:rtl/>
          <w:lang w:eastAsia="fr-FR"/>
        </w:rPr>
        <w:t xml:space="preserve">بالتّعليميّة </w:t>
      </w:r>
      <w:r w:rsidRPr="00B815FB">
        <w:rPr>
          <w:rFonts w:ascii="Amiri" w:eastAsia="Times New Roman" w:hAnsi="Amiri" w:cs="Amiri" w:hint="cs"/>
          <w:caps/>
          <w:color w:val="1D2125"/>
          <w:sz w:val="28"/>
          <w:szCs w:val="28"/>
          <w:rtl/>
          <w:lang w:eastAsia="fr-FR"/>
        </w:rPr>
        <w:t>.</w:t>
      </w:r>
      <w:proofErr w:type="gramEnd"/>
    </w:p>
    <w:p w:rsidR="002E2FAC" w:rsidRDefault="002E2FAC" w:rsidP="00451196">
      <w:pPr>
        <w:pStyle w:val="ListParagraph"/>
        <w:numPr>
          <w:ilvl w:val="0"/>
          <w:numId w:val="7"/>
        </w:numPr>
        <w:pBdr>
          <w:bottom w:val="single" w:sz="6" w:space="0" w:color="DEE2E6"/>
        </w:pBdr>
        <w:shd w:val="clear" w:color="auto" w:fill="FFFFFF"/>
        <w:bidi/>
        <w:spacing w:after="100" w:afterAutospacing="1" w:line="240" w:lineRule="auto"/>
        <w:jc w:val="both"/>
        <w:outlineLvl w:val="3"/>
        <w:rPr>
          <w:rFonts w:ascii="Amiri" w:eastAsia="Times New Roman" w:hAnsi="Amiri" w:cs="Amiri"/>
          <w:caps/>
          <w:color w:val="1D2125"/>
          <w:sz w:val="28"/>
          <w:szCs w:val="28"/>
          <w:lang w:eastAsia="fr-FR"/>
        </w:rPr>
      </w:pPr>
      <w:r w:rsidRPr="00B815FB">
        <w:rPr>
          <w:rFonts w:ascii="Amiri" w:eastAsia="Times New Roman" w:hAnsi="Amiri" w:cs="Amiri"/>
          <w:caps/>
          <w:color w:val="1D2125"/>
          <w:sz w:val="28"/>
          <w:szCs w:val="28"/>
          <w:lang w:eastAsia="fr-FR"/>
        </w:rPr>
        <w:t>🔢</w:t>
      </w:r>
      <w:r w:rsidR="005C2344" w:rsidRPr="00B815FB">
        <w:rPr>
          <w:rFonts w:ascii="Amiri" w:eastAsia="Times New Roman" w:hAnsi="Amiri" w:cs="Amiri" w:hint="cs"/>
          <w:caps/>
          <w:color w:val="1D2125"/>
          <w:sz w:val="28"/>
          <w:szCs w:val="28"/>
          <w:rtl/>
          <w:lang w:eastAsia="fr-FR"/>
        </w:rPr>
        <w:t xml:space="preserve"> </w:t>
      </w:r>
      <w:r w:rsidRPr="00B815FB">
        <w:rPr>
          <w:rFonts w:ascii="Amiri" w:eastAsia="Times New Roman" w:hAnsi="Amiri" w:cs="Amiri" w:hint="cs"/>
          <w:caps/>
          <w:color w:val="1D2125"/>
          <w:sz w:val="28"/>
          <w:szCs w:val="28"/>
          <w:rtl/>
          <w:lang w:eastAsia="fr-FR"/>
        </w:rPr>
        <w:t xml:space="preserve"> مكوّنات </w:t>
      </w:r>
      <w:r w:rsidR="00451196">
        <w:rPr>
          <w:rFonts w:ascii="Amiri" w:eastAsia="Times New Roman" w:hAnsi="Amiri" w:cs="Amiri" w:hint="cs"/>
          <w:caps/>
          <w:color w:val="1D2125"/>
          <w:sz w:val="28"/>
          <w:szCs w:val="28"/>
          <w:rtl/>
          <w:lang w:eastAsia="fr-FR"/>
        </w:rPr>
        <w:t>المثلث البيداغوجي</w:t>
      </w:r>
      <w:r w:rsidR="005C2344" w:rsidRPr="00B815FB">
        <w:rPr>
          <w:rFonts w:ascii="Amiri" w:eastAsia="Times New Roman" w:hAnsi="Amiri" w:cs="Amiri" w:hint="cs"/>
          <w:caps/>
          <w:color w:val="1D2125"/>
          <w:sz w:val="28"/>
          <w:szCs w:val="28"/>
          <w:rtl/>
          <w:lang w:eastAsia="fr-FR"/>
        </w:rPr>
        <w:t>.</w:t>
      </w:r>
    </w:p>
    <w:p w:rsidR="00451196" w:rsidRPr="00B815FB" w:rsidRDefault="00451196" w:rsidP="00451196">
      <w:pPr>
        <w:pStyle w:val="ListParagraph"/>
        <w:numPr>
          <w:ilvl w:val="0"/>
          <w:numId w:val="7"/>
        </w:numPr>
        <w:pBdr>
          <w:bottom w:val="single" w:sz="6" w:space="0" w:color="DEE2E6"/>
        </w:pBdr>
        <w:shd w:val="clear" w:color="auto" w:fill="FFFFFF"/>
        <w:bidi/>
        <w:spacing w:after="100" w:afterAutospacing="1" w:line="240" w:lineRule="auto"/>
        <w:jc w:val="both"/>
        <w:outlineLvl w:val="3"/>
        <w:rPr>
          <w:rFonts w:ascii="Amiri" w:eastAsia="Times New Roman" w:hAnsi="Amiri" w:cs="Amiri"/>
          <w:caps/>
          <w:color w:val="1D2125"/>
          <w:sz w:val="28"/>
          <w:szCs w:val="28"/>
          <w:rtl/>
          <w:lang w:eastAsia="fr-FR"/>
        </w:rPr>
      </w:pPr>
      <w:r w:rsidRPr="00B815FB">
        <w:rPr>
          <w:rFonts w:ascii="Amiri" w:eastAsia="Times New Roman" w:hAnsi="Amiri" w:cs="Amiri"/>
          <w:caps/>
          <w:color w:val="1D2125"/>
          <w:sz w:val="28"/>
          <w:szCs w:val="28"/>
          <w:lang w:eastAsia="fr-FR"/>
        </w:rPr>
        <w:t>🔢</w:t>
      </w:r>
      <w:r>
        <w:rPr>
          <w:rFonts w:ascii="Amiri" w:eastAsia="Times New Roman" w:hAnsi="Amiri" w:cs="Amiri" w:hint="cs"/>
          <w:caps/>
          <w:color w:val="1D2125"/>
          <w:sz w:val="28"/>
          <w:szCs w:val="28"/>
          <w:rtl/>
          <w:lang w:eastAsia="fr-FR"/>
        </w:rPr>
        <w:t xml:space="preserve"> طرائق التّعليم.</w:t>
      </w:r>
    </w:p>
    <w:p w:rsidR="0038370E" w:rsidRPr="0038370E" w:rsidRDefault="0038370E" w:rsidP="00E534E0">
      <w:pPr>
        <w:pBdr>
          <w:bottom w:val="single" w:sz="6" w:space="0" w:color="DEE2E6"/>
        </w:pBdr>
        <w:shd w:val="clear" w:color="auto" w:fill="FFFFFF"/>
        <w:bidi/>
        <w:spacing w:after="100" w:afterAutospacing="1" w:line="240" w:lineRule="auto"/>
        <w:jc w:val="both"/>
        <w:outlineLvl w:val="3"/>
        <w:rPr>
          <w:rFonts w:ascii="Amiri" w:eastAsia="Times New Roman" w:hAnsi="Amiri" w:cs="Amiri"/>
          <w:caps/>
          <w:color w:val="1D2125"/>
          <w:sz w:val="24"/>
          <w:szCs w:val="24"/>
          <w:rtl/>
          <w:lang w:eastAsia="fr-FR"/>
        </w:rPr>
      </w:pPr>
      <w:r w:rsidRPr="0038370E">
        <w:rPr>
          <w:rFonts w:ascii="Amiri" w:eastAsia="Times New Roman" w:hAnsi="Amiri" w:cs="Amiri"/>
          <w:caps/>
          <w:color w:val="1D2125"/>
          <w:sz w:val="24"/>
          <w:szCs w:val="24"/>
          <w:rtl/>
          <w:lang w:eastAsia="fr-FR"/>
        </w:rPr>
        <w:t> </w:t>
      </w:r>
    </w:p>
    <w:p w:rsidR="0036011B" w:rsidRPr="002155FD" w:rsidRDefault="0036011B" w:rsidP="00E534E0">
      <w:pPr>
        <w:bidi/>
        <w:ind w:left="709"/>
        <w:jc w:val="both"/>
        <w:rPr>
          <w:rFonts w:ascii="Amiri" w:hAnsi="Amiri" w:cs="Amiri"/>
          <w:sz w:val="28"/>
          <w:szCs w:val="28"/>
          <w:rtl/>
          <w:lang w:bidi="ar-DZ"/>
        </w:rPr>
      </w:pPr>
    </w:p>
    <w:sectPr w:rsidR="0036011B" w:rsidRPr="002155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miri">
    <w:altName w:val="Courier New"/>
    <w:charset w:val="00"/>
    <w:family w:val="auto"/>
    <w:pitch w:val="variable"/>
    <w:sig w:usb0="00000000" w:usb1="80002042" w:usb2="000000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66DDC"/>
    <w:multiLevelType w:val="hybridMultilevel"/>
    <w:tmpl w:val="AC3E7BC4"/>
    <w:lvl w:ilvl="0" w:tplc="040C0009">
      <w:start w:val="1"/>
      <w:numFmt w:val="bullet"/>
      <w:lvlText w:val=""/>
      <w:lvlJc w:val="left"/>
      <w:pPr>
        <w:ind w:left="25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C0009">
      <w:start w:val="1"/>
      <w:numFmt w:val="bullet"/>
      <w:lvlText w:val=""/>
      <w:lvlJc w:val="left"/>
      <w:pPr>
        <w:ind w:left="4680" w:hanging="360"/>
      </w:pPr>
      <w:rPr>
        <w:rFonts w:ascii="Wingdings" w:hAnsi="Wingdings" w:hint="default"/>
      </w:rPr>
    </w:lvl>
    <w:lvl w:ilvl="4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>
    <w:nsid w:val="1B8579C0"/>
    <w:multiLevelType w:val="hybridMultilevel"/>
    <w:tmpl w:val="5B4E4368"/>
    <w:lvl w:ilvl="0" w:tplc="040C0009">
      <w:start w:val="1"/>
      <w:numFmt w:val="bullet"/>
      <w:lvlText w:val=""/>
      <w:lvlJc w:val="left"/>
      <w:pPr>
        <w:ind w:left="25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C0009">
      <w:start w:val="1"/>
      <w:numFmt w:val="bullet"/>
      <w:lvlText w:val=""/>
      <w:lvlJc w:val="left"/>
      <w:pPr>
        <w:ind w:left="4680" w:hanging="360"/>
      </w:pPr>
      <w:rPr>
        <w:rFonts w:ascii="Wingdings" w:hAnsi="Wingdings" w:hint="default"/>
      </w:rPr>
    </w:lvl>
    <w:lvl w:ilvl="4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21C543FC"/>
    <w:multiLevelType w:val="hybridMultilevel"/>
    <w:tmpl w:val="DDA0F11A"/>
    <w:lvl w:ilvl="0" w:tplc="040C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42E87119"/>
    <w:multiLevelType w:val="hybridMultilevel"/>
    <w:tmpl w:val="2A28BA84"/>
    <w:lvl w:ilvl="0" w:tplc="040C0009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4EE43465"/>
    <w:multiLevelType w:val="multilevel"/>
    <w:tmpl w:val="87543028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5BFC0E80"/>
    <w:multiLevelType w:val="hybridMultilevel"/>
    <w:tmpl w:val="7460F97A"/>
    <w:lvl w:ilvl="0" w:tplc="60EA8024">
      <w:start w:val="1"/>
      <w:numFmt w:val="bullet"/>
      <w:lvlText w:val="-"/>
      <w:lvlJc w:val="left"/>
      <w:pPr>
        <w:ind w:left="1069" w:hanging="360"/>
      </w:pPr>
      <w:rPr>
        <w:rFonts w:ascii="Amiri" w:eastAsiaTheme="minorHAnsi" w:hAnsi="Amiri" w:cs="Amiri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70412AEF"/>
    <w:multiLevelType w:val="hybridMultilevel"/>
    <w:tmpl w:val="52E20C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3176E8"/>
    <w:multiLevelType w:val="hybridMultilevel"/>
    <w:tmpl w:val="B5F4F8F4"/>
    <w:lvl w:ilvl="0" w:tplc="B882EE54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4"/>
    <w:lvlOverride w:ilvl="0">
      <w:lvl w:ilvl="0">
        <w:start w:val="1"/>
        <w:numFmt w:val="bullet"/>
        <w:lvlText w:val=""/>
        <w:lvlJc w:val="left"/>
        <w:pPr>
          <w:tabs>
            <w:tab w:val="num" w:pos="360"/>
          </w:tabs>
          <w:ind w:left="360" w:hanging="360"/>
        </w:pPr>
        <w:rPr>
          <w:rFonts w:ascii="Symbol" w:hAnsi="Symbol" w:hint="default"/>
          <w:sz w:val="20"/>
        </w:rPr>
      </w:lvl>
    </w:lvlOverride>
    <w:lvlOverride w:ilvl="1">
      <w:lvl w:ilvl="1">
        <w:numFmt w:val="decimal"/>
        <w:lvlText w:val="%2."/>
        <w:lvlJc w:val="left"/>
      </w:lvl>
    </w:lvlOverride>
    <w:lvlOverride w:ilvl="2">
      <w:lvl w:ilvl="2">
        <w:start w:val="1"/>
        <w:numFmt w:val="bullet"/>
        <w:lvlText w:val=""/>
        <w:lvlJc w:val="left"/>
        <w:pPr>
          <w:tabs>
            <w:tab w:val="num" w:pos="1800"/>
          </w:tabs>
          <w:ind w:left="1800" w:hanging="360"/>
        </w:pPr>
        <w:rPr>
          <w:rFonts w:ascii="Symbol" w:hAnsi="Symbol" w:hint="default"/>
          <w:sz w:val="20"/>
        </w:rPr>
      </w:lvl>
    </w:lvlOverride>
    <w:lvlOverride w:ilvl="3">
      <w:lvl w:ilvl="3">
        <w:start w:val="1"/>
        <w:numFmt w:val="bullet"/>
        <w:lvlText w:val=""/>
        <w:lvlJc w:val="left"/>
        <w:pPr>
          <w:tabs>
            <w:tab w:val="num" w:pos="2520"/>
          </w:tabs>
          <w:ind w:left="2520" w:hanging="360"/>
        </w:pPr>
        <w:rPr>
          <w:rFonts w:ascii="Wingdings" w:hAnsi="Wingdings" w:hint="default"/>
          <w:sz w:val="20"/>
        </w:rPr>
      </w:lvl>
    </w:lvlOverride>
    <w:lvlOverride w:ilvl="4">
      <w:lvl w:ilvl="4" w:tentative="1">
        <w:start w:val="1"/>
        <w:numFmt w:val="bullet"/>
        <w:lvlText w:val=""/>
        <w:lvlJc w:val="left"/>
        <w:pPr>
          <w:tabs>
            <w:tab w:val="num" w:pos="3240"/>
          </w:tabs>
          <w:ind w:left="3240" w:hanging="360"/>
        </w:pPr>
        <w:rPr>
          <w:rFonts w:ascii="Wingdings" w:hAnsi="Wingdings" w:hint="default"/>
          <w:sz w:val="20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tabs>
            <w:tab w:val="num" w:pos="3960"/>
          </w:tabs>
          <w:ind w:left="3960" w:hanging="360"/>
        </w:pPr>
        <w:rPr>
          <w:rFonts w:ascii="Wingdings" w:hAnsi="Wingdings" w:hint="default"/>
          <w:sz w:val="20"/>
        </w:rPr>
      </w:lvl>
    </w:lvlOverride>
    <w:lvlOverride w:ilvl="6">
      <w:lvl w:ilvl="6" w:tentative="1">
        <w:start w:val="1"/>
        <w:numFmt w:val="bullet"/>
        <w:lvlText w:val=""/>
        <w:lvlJc w:val="left"/>
        <w:pPr>
          <w:tabs>
            <w:tab w:val="num" w:pos="4680"/>
          </w:tabs>
          <w:ind w:left="4680" w:hanging="360"/>
        </w:pPr>
        <w:rPr>
          <w:rFonts w:ascii="Wingdings" w:hAnsi="Wingdings" w:hint="default"/>
          <w:sz w:val="20"/>
        </w:rPr>
      </w:lvl>
    </w:lvlOverride>
    <w:lvlOverride w:ilvl="7">
      <w:lvl w:ilvl="7" w:tentative="1">
        <w:start w:val="1"/>
        <w:numFmt w:val="bullet"/>
        <w:lvlText w:val=""/>
        <w:lvlJc w:val="left"/>
        <w:pPr>
          <w:tabs>
            <w:tab w:val="num" w:pos="5400"/>
          </w:tabs>
          <w:ind w:left="5400" w:hanging="360"/>
        </w:pPr>
        <w:rPr>
          <w:rFonts w:ascii="Wingdings" w:hAnsi="Wingdings" w:hint="default"/>
          <w:sz w:val="20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tabs>
            <w:tab w:val="num" w:pos="6120"/>
          </w:tabs>
          <w:ind w:left="6120" w:hanging="360"/>
        </w:pPr>
        <w:rPr>
          <w:rFonts w:ascii="Wingdings" w:hAnsi="Wingdings" w:hint="default"/>
          <w:sz w:val="20"/>
        </w:rPr>
      </w:lvl>
    </w:lvlOverride>
  </w:num>
  <w:num w:numId="5">
    <w:abstractNumId w:val="4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>
    <w:abstractNumId w:val="2"/>
  </w:num>
  <w:num w:numId="8">
    <w:abstractNumId w:val="6"/>
  </w:num>
  <w:num w:numId="9">
    <w:abstractNumId w:val="3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F94"/>
    <w:rsid w:val="0001709F"/>
    <w:rsid w:val="00021135"/>
    <w:rsid w:val="00154915"/>
    <w:rsid w:val="001A593C"/>
    <w:rsid w:val="002155FD"/>
    <w:rsid w:val="002945A1"/>
    <w:rsid w:val="002B5ECA"/>
    <w:rsid w:val="002E2FAC"/>
    <w:rsid w:val="0036011B"/>
    <w:rsid w:val="00363654"/>
    <w:rsid w:val="00367E7C"/>
    <w:rsid w:val="0038370E"/>
    <w:rsid w:val="00451196"/>
    <w:rsid w:val="004C1043"/>
    <w:rsid w:val="00562FD1"/>
    <w:rsid w:val="005C2344"/>
    <w:rsid w:val="0069302F"/>
    <w:rsid w:val="006E6867"/>
    <w:rsid w:val="007F63CC"/>
    <w:rsid w:val="00820C14"/>
    <w:rsid w:val="0087668D"/>
    <w:rsid w:val="00907873"/>
    <w:rsid w:val="00944551"/>
    <w:rsid w:val="00A07504"/>
    <w:rsid w:val="00AD0F94"/>
    <w:rsid w:val="00B72335"/>
    <w:rsid w:val="00B75B1E"/>
    <w:rsid w:val="00B815FB"/>
    <w:rsid w:val="00C30F61"/>
    <w:rsid w:val="00DB3140"/>
    <w:rsid w:val="00DD1C93"/>
    <w:rsid w:val="00E3405C"/>
    <w:rsid w:val="00E534E0"/>
    <w:rsid w:val="00EC1496"/>
    <w:rsid w:val="00F00CA7"/>
    <w:rsid w:val="00F057FF"/>
    <w:rsid w:val="00FF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34E0"/>
    <w:pPr>
      <w:jc w:val="righ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0C14"/>
    <w:pPr>
      <w:ind w:left="720"/>
      <w:contextualSpacing/>
      <w:jc w:val="left"/>
    </w:pPr>
  </w:style>
  <w:style w:type="character" w:styleId="Hyperlink">
    <w:name w:val="Hyperlink"/>
    <w:basedOn w:val="DefaultParagraphFont"/>
    <w:uiPriority w:val="99"/>
    <w:unhideWhenUsed/>
    <w:rsid w:val="00B7233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E6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FootnoteText">
    <w:name w:val="footnote text"/>
    <w:basedOn w:val="Normal"/>
    <w:link w:val="FootnoteTextChar"/>
    <w:uiPriority w:val="99"/>
    <w:unhideWhenUsed/>
    <w:rsid w:val="00E534E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534E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534E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34E0"/>
    <w:pPr>
      <w:jc w:val="righ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0C14"/>
    <w:pPr>
      <w:ind w:left="720"/>
      <w:contextualSpacing/>
      <w:jc w:val="left"/>
    </w:pPr>
  </w:style>
  <w:style w:type="character" w:styleId="Hyperlink">
    <w:name w:val="Hyperlink"/>
    <w:basedOn w:val="DefaultParagraphFont"/>
    <w:uiPriority w:val="99"/>
    <w:unhideWhenUsed/>
    <w:rsid w:val="00B7233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E6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FootnoteText">
    <w:name w:val="footnote text"/>
    <w:basedOn w:val="Normal"/>
    <w:link w:val="FootnoteTextChar"/>
    <w:uiPriority w:val="99"/>
    <w:unhideWhenUsed/>
    <w:rsid w:val="00E534E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534E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534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5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4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5292">
              <w:marLeft w:val="0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172552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6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13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52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636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009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403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7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86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92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17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84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7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44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20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85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8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00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66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21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85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44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9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3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24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27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391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1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06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868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804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8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6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8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2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23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4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39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01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5713">
              <w:marLeft w:val="0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134278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37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122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289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020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736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474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448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841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75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481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0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98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96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36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23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40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34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2039">
              <w:marLeft w:val="0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191273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81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00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066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32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9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87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43970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509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290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666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2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64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65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50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4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3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5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559320">
              <w:marLeft w:val="0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54043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7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8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100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3995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905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322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15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94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61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71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14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76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4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83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23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0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5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09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30722">
              <w:marLeft w:val="0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17060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6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09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23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831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320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612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5756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9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374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23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1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8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13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20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71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24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.BOUHANNACHE@UNIV-DBKM.D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B2A1D-17BF-4E1B-873F-6BFBF6BB3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SOOQ ELASER</cp:lastModifiedBy>
  <cp:revision>3</cp:revision>
  <dcterms:created xsi:type="dcterms:W3CDTF">2025-06-05T13:39:00Z</dcterms:created>
  <dcterms:modified xsi:type="dcterms:W3CDTF">2025-06-05T13:40:00Z</dcterms:modified>
</cp:coreProperties>
</file>